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222" w:rsidRDefault="00841222">
      <w:pPr>
        <w:rPr>
          <w:lang w:val="en-US"/>
        </w:rPr>
      </w:pPr>
    </w:p>
    <w:p w:rsidR="005424BC" w:rsidRDefault="00ED170A">
      <w:r>
        <w:t xml:space="preserve">База данных «Сотрудники» </w:t>
      </w:r>
      <w:bookmarkStart w:id="0" w:name="_GoBack"/>
      <w:r>
        <w:t xml:space="preserve">создана в </w:t>
      </w:r>
      <w:r>
        <w:rPr>
          <w:lang w:val="en-US"/>
        </w:rPr>
        <w:t>access</w:t>
      </w:r>
      <w:r w:rsidRPr="00ED170A">
        <w:t xml:space="preserve"> 2010 </w:t>
      </w:r>
      <w:r>
        <w:t xml:space="preserve">и преобразована в </w:t>
      </w:r>
      <w:r>
        <w:rPr>
          <w:lang w:val="en-US"/>
        </w:rPr>
        <w:t>access</w:t>
      </w:r>
      <w:r w:rsidRPr="00ED170A">
        <w:t xml:space="preserve"> 2003</w:t>
      </w:r>
      <w:bookmarkEnd w:id="0"/>
      <w:r w:rsidR="00573604">
        <w:t xml:space="preserve">, поэтому откроется в разных версиях: </w:t>
      </w:r>
      <w:r w:rsidR="00573604">
        <w:rPr>
          <w:lang w:val="en-US"/>
        </w:rPr>
        <w:t>access</w:t>
      </w:r>
      <w:r w:rsidR="00573604" w:rsidRPr="00ED170A">
        <w:t xml:space="preserve"> 2010</w:t>
      </w:r>
      <w:r w:rsidR="00573604">
        <w:t xml:space="preserve">, </w:t>
      </w:r>
      <w:r w:rsidR="00573604">
        <w:rPr>
          <w:lang w:val="en-US"/>
        </w:rPr>
        <w:t>access</w:t>
      </w:r>
      <w:r w:rsidR="00573604">
        <w:t xml:space="preserve"> 2007, </w:t>
      </w:r>
      <w:r w:rsidR="00573604">
        <w:rPr>
          <w:lang w:val="en-US"/>
        </w:rPr>
        <w:t>access</w:t>
      </w:r>
      <w:r w:rsidR="00573604" w:rsidRPr="00ED170A">
        <w:t xml:space="preserve"> 2003</w:t>
      </w:r>
      <w:r w:rsidR="00573604">
        <w:t>.</w:t>
      </w:r>
    </w:p>
    <w:p w:rsidR="00573604" w:rsidRDefault="00573604"/>
    <w:p w:rsidR="00ED170A" w:rsidRDefault="00ED170A">
      <w:proofErr w:type="gramStart"/>
      <w:r>
        <w:t>Схема данных</w:t>
      </w:r>
      <w:r w:rsidR="00573604">
        <w:t xml:space="preserve"> базы данных «Сотрудники» включает в себя таблицы «Общие сведения», «Образование», «Контакты», «Документы», «Состав семьи», «Места предыдущей работы», «Воинский учёт», «Подразделения», «Виды образования», «Формы обучения», «Гражданство», «Национальности», «Семейное положение», «Должности», «Звания», «Степени родства», «Состав военнообязанных»</w:t>
      </w:r>
      <w:r>
        <w:t>:</w:t>
      </w:r>
      <w:proofErr w:type="gramEnd"/>
    </w:p>
    <w:p w:rsidR="00ED170A" w:rsidRDefault="00ED170A">
      <w:r>
        <w:rPr>
          <w:noProof/>
          <w:lang w:eastAsia="ru-RU"/>
        </w:rPr>
        <w:drawing>
          <wp:inline distT="0" distB="0" distL="0" distR="0">
            <wp:extent cx="5940425" cy="3592213"/>
            <wp:effectExtent l="0" t="0" r="3175" b="8255"/>
            <wp:docPr id="1" name="Рисунок 1" descr="Схема данных базы данных «Сотрудники» включает в себя таблицы «Общие сведения», «Образование», «Контакты», «Документы», «Состав семьи», «Места предыдущей работы», «Воинский учёт», «Подразделения», «Виды образования», «Формы обучения», «Гражданство», «Национальности», «Семейное положение», «Должности», «Звания», «Степени родства», «Состав военнообяз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592213"/>
                    </a:xfrm>
                    <a:prstGeom prst="rect">
                      <a:avLst/>
                    </a:prstGeom>
                  </pic:spPr>
                </pic:pic>
              </a:graphicData>
            </a:graphic>
          </wp:inline>
        </w:drawing>
      </w:r>
    </w:p>
    <w:p w:rsidR="00ED170A" w:rsidRDefault="00ED170A">
      <w:r>
        <w:t>Таблицы:</w:t>
      </w:r>
    </w:p>
    <w:p w:rsidR="00573604" w:rsidRDefault="00573604">
      <w:proofErr w:type="gramStart"/>
      <w:r>
        <w:t xml:space="preserve">Структура таблицы «Воинский учёт»: табельный номер, категория запаса, звание, состав (профиль), </w:t>
      </w:r>
      <w:r w:rsidR="00D97896">
        <w:t>ВУС, годность, наименование военкомата, отметка о снятии.</w:t>
      </w:r>
      <w:proofErr w:type="gramEnd"/>
    </w:p>
    <w:p w:rsidR="00ED170A" w:rsidRDefault="002E3AE7">
      <w:r>
        <w:rPr>
          <w:noProof/>
          <w:lang w:eastAsia="ru-RU"/>
        </w:rPr>
        <w:lastRenderedPageBreak/>
        <w:drawing>
          <wp:inline distT="0" distB="0" distL="0" distR="0">
            <wp:extent cx="5940425" cy="3592213"/>
            <wp:effectExtent l="0" t="0" r="3175" b="8255"/>
            <wp:docPr id="2" name="Рисунок 2" descr="Структура таблицы «Воинский учёт»: табельный номер, категория запаса, звание, состав (профиль), ВУС, годность, наименование военкомата, отметка о сня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w:t>
      </w:r>
      <w:r>
        <w:t>Документы</w:t>
      </w:r>
      <w:r w:rsidRPr="00D97896">
        <w:t>»</w:t>
      </w:r>
      <w:r>
        <w:t>: код, табельный номер, документ, серия, номер, дата выдачи, кем выдан.</w:t>
      </w:r>
      <w:proofErr w:type="gramEnd"/>
    </w:p>
    <w:p w:rsidR="002E3AE7" w:rsidRDefault="002E3AE7">
      <w:r>
        <w:rPr>
          <w:noProof/>
          <w:lang w:eastAsia="ru-RU"/>
        </w:rPr>
        <w:drawing>
          <wp:inline distT="0" distB="0" distL="0" distR="0">
            <wp:extent cx="5940425" cy="3592213"/>
            <wp:effectExtent l="0" t="0" r="3175" b="8255"/>
            <wp:docPr id="3" name="Рисунок 3" descr="Структура таблицы «Документы»: код, табельный номер, документ, серия, номер, дата выдачи, кем вы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592213"/>
                    </a:xfrm>
                    <a:prstGeom prst="rect">
                      <a:avLst/>
                    </a:prstGeom>
                  </pic:spPr>
                </pic:pic>
              </a:graphicData>
            </a:graphic>
          </wp:inline>
        </w:drawing>
      </w:r>
    </w:p>
    <w:p w:rsidR="00D97896" w:rsidRDefault="00D97896">
      <w:r w:rsidRPr="00D97896">
        <w:t>Структура таблицы «</w:t>
      </w:r>
      <w:r>
        <w:t>Контак</w:t>
      </w:r>
      <w:r w:rsidRPr="00D97896">
        <w:t>ты»</w:t>
      </w:r>
      <w:r>
        <w:t>: табельный номер, страна по паспорту, область по паспорту, район по паспорту, населённый пункт по паспорту, адрес по паспорту, страна фактически, область фактически, район фактически, населённый пункт фактически, адрес фактически, телефон.</w:t>
      </w:r>
    </w:p>
    <w:p w:rsidR="002E3AE7" w:rsidRDefault="002E3AE7">
      <w:r>
        <w:rPr>
          <w:noProof/>
          <w:lang w:eastAsia="ru-RU"/>
        </w:rPr>
        <w:lastRenderedPageBreak/>
        <w:drawing>
          <wp:inline distT="0" distB="0" distL="0" distR="0">
            <wp:extent cx="5940425" cy="3592213"/>
            <wp:effectExtent l="0" t="0" r="3175" b="8255"/>
            <wp:docPr id="4" name="Рисунок 4" descr="Структура таблицы «Контакты»: табельный номер, страна по паспорту, область по паспорту, район по паспорту, населённый пункт по паспорту, адрес по паспорту, страна фактически, область фактически, район фактически, населённый пункт фактически, адрес фактически, 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w:t>
      </w:r>
      <w:r>
        <w:t>Места предыдущей работы</w:t>
      </w:r>
      <w:r w:rsidRPr="00D97896">
        <w:t>»</w:t>
      </w:r>
      <w:r>
        <w:t>: код, табельный номер, поступил, уволился, вид деятельности, основание увольнения, основание, должность, организация.</w:t>
      </w:r>
      <w:proofErr w:type="gramEnd"/>
    </w:p>
    <w:p w:rsidR="002E3AE7" w:rsidRDefault="002E3AE7">
      <w:r>
        <w:rPr>
          <w:noProof/>
          <w:lang w:eastAsia="ru-RU"/>
        </w:rPr>
        <w:drawing>
          <wp:inline distT="0" distB="0" distL="0" distR="0">
            <wp:extent cx="5940425" cy="3592213"/>
            <wp:effectExtent l="0" t="0" r="3175" b="8255"/>
            <wp:docPr id="5" name="Рисунок 5" descr="Структура таблицы «Места предыдущей работы»: код, табельный номер, поступил, уволился, вид деятельности, основание увольнения, основание, должность, орган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w:t>
      </w:r>
      <w:r>
        <w:t>Образование</w:t>
      </w:r>
      <w:r w:rsidRPr="00D97896">
        <w:t>»</w:t>
      </w:r>
      <w:r>
        <w:t>: код, табельный номер, вид образования, образовательное учреждение, квалификация по документу, специальность по документу, форма обучения, дата поступления, дата окончания, диплом.</w:t>
      </w:r>
      <w:proofErr w:type="gramEnd"/>
    </w:p>
    <w:p w:rsidR="002E3AE7" w:rsidRDefault="002E3AE7">
      <w:r>
        <w:rPr>
          <w:noProof/>
          <w:lang w:eastAsia="ru-RU"/>
        </w:rPr>
        <w:lastRenderedPageBreak/>
        <w:drawing>
          <wp:inline distT="0" distB="0" distL="0" distR="0">
            <wp:extent cx="5940425" cy="3592213"/>
            <wp:effectExtent l="0" t="0" r="3175" b="8255"/>
            <wp:docPr id="6" name="Рисунок 6" descr="Структура таблицы «Образование»: код, табельный номер, вид образования, образовательное учреждение, квалификация по документу, специальность по документу, форма обучения, дата поступления, дата окончания, дип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«Об</w:t>
      </w:r>
      <w:r w:rsidR="007470C8">
        <w:t>щие сведения</w:t>
      </w:r>
      <w:r w:rsidRPr="00D97896">
        <w:t>»</w:t>
      </w:r>
      <w:r w:rsidR="009E1D9D">
        <w:t>:</w:t>
      </w:r>
      <w:r w:rsidR="007470C8">
        <w:t xml:space="preserve"> табельный номер, подразделение, должность, дата приёма, дата увольнения, фамилия, имя, отчество, пол, фото, гражданство, национальность, дата рождения, страна рождения, область рождения, район рождения, населённый пункт рождения, семейное положение, номер страхового свидетельства ПФР, номер медицинского полиса, ИНН.</w:t>
      </w:r>
      <w:proofErr w:type="gramEnd"/>
    </w:p>
    <w:p w:rsidR="002E3AE7" w:rsidRDefault="002E3AE7">
      <w:r>
        <w:rPr>
          <w:noProof/>
          <w:lang w:eastAsia="ru-RU"/>
        </w:rPr>
        <w:drawing>
          <wp:inline distT="0" distB="0" distL="0" distR="0">
            <wp:extent cx="5940425" cy="3592213"/>
            <wp:effectExtent l="0" t="0" r="3175" b="8255"/>
            <wp:docPr id="7" name="Рисунок 7" descr="Структура таблицы «Общие сведения»: табельный номер, подразделение, должность, дата приёма, дата увольнения, фамилия, имя, отчество, пол, фото, гражданство, национальность, дата рождения, страна рождения,  область рождения, район рождения, населённый пункт рождения, семейное положение, номер страхового свидетельства ПФР, номер медицинского полиса, И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592213"/>
                    </a:xfrm>
                    <a:prstGeom prst="rect">
                      <a:avLst/>
                    </a:prstGeom>
                  </pic:spPr>
                </pic:pic>
              </a:graphicData>
            </a:graphic>
          </wp:inline>
        </w:drawing>
      </w:r>
    </w:p>
    <w:p w:rsidR="007470C8" w:rsidRDefault="007470C8">
      <w:proofErr w:type="gramStart"/>
      <w:r w:rsidRPr="007470C8">
        <w:t>Структура таблицы «</w:t>
      </w:r>
      <w:r>
        <w:t>Состав семьи</w:t>
      </w:r>
      <w:r w:rsidRPr="007470C8">
        <w:t>»</w:t>
      </w:r>
      <w:r>
        <w:t>: код, табельный номер, фамилия, имя, отчество, дата рождения, степень родства.</w:t>
      </w:r>
      <w:proofErr w:type="gramEnd"/>
    </w:p>
    <w:p w:rsidR="002E3AE7" w:rsidRDefault="002E3AE7">
      <w:r>
        <w:rPr>
          <w:noProof/>
          <w:lang w:eastAsia="ru-RU"/>
        </w:rPr>
        <w:lastRenderedPageBreak/>
        <w:drawing>
          <wp:inline distT="0" distB="0" distL="0" distR="0">
            <wp:extent cx="5940425" cy="3592213"/>
            <wp:effectExtent l="0" t="0" r="3175" b="8255"/>
            <wp:docPr id="8" name="Рисунок 8" descr="Структура таблицы «Состав семьи»: код, табельный номер, фамилия, имя, отчество, дата рождения, степень ро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592213"/>
                    </a:xfrm>
                    <a:prstGeom prst="rect">
                      <a:avLst/>
                    </a:prstGeom>
                  </pic:spPr>
                </pic:pic>
              </a:graphicData>
            </a:graphic>
          </wp:inline>
        </w:drawing>
      </w:r>
    </w:p>
    <w:p w:rsidR="002E3AE7" w:rsidRDefault="002E3AE7">
      <w:r>
        <w:t>Запросы:</w:t>
      </w:r>
    </w:p>
    <w:p w:rsidR="002E3AE7" w:rsidRDefault="002E3AE7">
      <w:r>
        <w:rPr>
          <w:noProof/>
          <w:lang w:eastAsia="ru-RU"/>
        </w:rPr>
        <w:drawing>
          <wp:inline distT="0" distB="0" distL="0" distR="0">
            <wp:extent cx="5940425" cy="3592213"/>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592213"/>
                    </a:xfrm>
                    <a:prstGeom prst="rect">
                      <a:avLst/>
                    </a:prstGeom>
                  </pic:spPr>
                </pic:pic>
              </a:graphicData>
            </a:graphic>
          </wp:inline>
        </w:drawing>
      </w:r>
    </w:p>
    <w:p w:rsidR="002E3AE7" w:rsidRDefault="002E3AE7">
      <w:r>
        <w:rPr>
          <w:noProof/>
          <w:lang w:eastAsia="ru-RU"/>
        </w:rPr>
        <w:lastRenderedPageBreak/>
        <w:drawing>
          <wp:inline distT="0" distB="0" distL="0" distR="0">
            <wp:extent cx="5940425" cy="3592213"/>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592213"/>
                    </a:xfrm>
                    <a:prstGeom prst="rect">
                      <a:avLst/>
                    </a:prstGeom>
                  </pic:spPr>
                </pic:pic>
              </a:graphicData>
            </a:graphic>
          </wp:inline>
        </w:drawing>
      </w:r>
    </w:p>
    <w:p w:rsidR="002E3AE7" w:rsidRDefault="002E3AE7">
      <w:r>
        <w:t>Формы и отчёты:</w:t>
      </w:r>
    </w:p>
    <w:p w:rsidR="002E3AE7" w:rsidRDefault="004A039B">
      <w:r>
        <w:rPr>
          <w:noProof/>
          <w:lang w:eastAsia="ru-RU"/>
        </w:rPr>
        <w:drawing>
          <wp:inline distT="0" distB="0" distL="0" distR="0">
            <wp:extent cx="5940425" cy="3592213"/>
            <wp:effectExtent l="0" t="0" r="317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2486025" cy="11430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86025" cy="1143000"/>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extent cx="5940425" cy="3592213"/>
            <wp:effectExtent l="0" t="0" r="317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extent cx="5940425" cy="3592213"/>
            <wp:effectExtent l="0" t="0" r="3175"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3592213"/>
                    </a:xfrm>
                    <a:prstGeom prst="rect">
                      <a:avLst/>
                    </a:prstGeom>
                  </pic:spPr>
                </pic:pic>
              </a:graphicData>
            </a:graphic>
          </wp:inline>
        </w:drawing>
      </w:r>
    </w:p>
    <w:sectPr w:rsidR="004A039B" w:rsidSect="004B3A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8C7"/>
    <w:multiLevelType w:val="hybridMultilevel"/>
    <w:tmpl w:val="D168FE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F556B3E"/>
    <w:multiLevelType w:val="hybridMultilevel"/>
    <w:tmpl w:val="F0464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characterSpacingControl w:val="doNotCompress"/>
  <w:compat>
    <w:compatSetting w:name="compatibilityMode" w:uri="http://schemas.microsoft.com/office/word" w:val="12"/>
  </w:compat>
  <w:rsids>
    <w:rsidRoot w:val="00C05FBF"/>
    <w:rsid w:val="0008742F"/>
    <w:rsid w:val="001E2979"/>
    <w:rsid w:val="002E3AE7"/>
    <w:rsid w:val="004222DD"/>
    <w:rsid w:val="004A039B"/>
    <w:rsid w:val="004B3A74"/>
    <w:rsid w:val="004F486D"/>
    <w:rsid w:val="0052348C"/>
    <w:rsid w:val="005424BC"/>
    <w:rsid w:val="00573604"/>
    <w:rsid w:val="007470C8"/>
    <w:rsid w:val="00841222"/>
    <w:rsid w:val="009E1D9D"/>
    <w:rsid w:val="00B463A7"/>
    <w:rsid w:val="00B97CC2"/>
    <w:rsid w:val="00C05FBF"/>
    <w:rsid w:val="00CA5239"/>
    <w:rsid w:val="00D97896"/>
    <w:rsid w:val="00ED170A"/>
    <w:rsid w:val="00F426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A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17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170A"/>
    <w:rPr>
      <w:rFonts w:ascii="Tahoma" w:hAnsi="Tahoma" w:cs="Tahoma"/>
      <w:sz w:val="16"/>
      <w:szCs w:val="16"/>
    </w:rPr>
  </w:style>
  <w:style w:type="character" w:styleId="a5">
    <w:name w:val="Hyperlink"/>
    <w:unhideWhenUsed/>
    <w:rsid w:val="00B463A7"/>
    <w:rPr>
      <w:color w:val="0000FF"/>
      <w:u w:val="single"/>
    </w:rPr>
  </w:style>
  <w:style w:type="character" w:customStyle="1" w:styleId="apple-converted-space">
    <w:name w:val="apple-converted-space"/>
    <w:rsid w:val="00B463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297</Words>
  <Characters>1695</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Academia</Company>
  <LinksUpToDate>false</LinksUpToDate>
  <CharactersWithSpaces>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dc:creator>
  <cp:lastModifiedBy>Пользователь Windows</cp:lastModifiedBy>
  <cp:revision>1</cp:revision>
  <dcterms:created xsi:type="dcterms:W3CDTF">2014-05-22T08:04:00Z</dcterms:created>
  <dcterms:modified xsi:type="dcterms:W3CDTF">2019-05-05T10:54:00Z</dcterms:modified>
</cp:coreProperties>
</file>